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C9" w:rsidRPr="00AA6D46" w:rsidRDefault="006553C9" w:rsidP="00F67457">
      <w:pPr>
        <w:spacing w:after="0"/>
        <w:jc w:val="both"/>
        <w:rPr>
          <w:rFonts w:asciiTheme="majorHAnsi" w:hAnsiTheme="majorHAnsi" w:cs="Times New Roman"/>
          <w:b/>
          <w:sz w:val="21"/>
          <w:szCs w:val="21"/>
        </w:rPr>
      </w:pPr>
    </w:p>
    <w:tbl>
      <w:tblPr>
        <w:tblpPr w:leftFromText="180" w:rightFromText="180" w:vertAnchor="page" w:horzAnchor="margin" w:tblpY="24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750"/>
        <w:gridCol w:w="28"/>
        <w:gridCol w:w="72"/>
      </w:tblGrid>
      <w:tr w:rsidR="006553C9" w:rsidRPr="00426FEF" w:rsidTr="00510445">
        <w:trPr>
          <w:gridAfter w:val="2"/>
          <w:wAfter w:w="100" w:type="dxa"/>
          <w:trHeight w:val="216"/>
        </w:trPr>
        <w:tc>
          <w:tcPr>
            <w:tcW w:w="3798" w:type="dxa"/>
            <w:tcBorders>
              <w:top w:val="single" w:sz="4" w:space="0" w:color="auto"/>
              <w:left w:val="single" w:sz="4" w:space="0" w:color="auto"/>
              <w:bottom w:val="single" w:sz="4" w:space="0" w:color="auto"/>
              <w:right w:val="single" w:sz="4" w:space="0" w:color="auto"/>
            </w:tcBorders>
            <w:vAlign w:val="center"/>
            <w:hideMark/>
          </w:tcPr>
          <w:p w:rsidR="006553C9" w:rsidRPr="00426FEF" w:rsidRDefault="006553C9" w:rsidP="00AA6D46">
            <w:pPr>
              <w:spacing w:after="0"/>
              <w:jc w:val="both"/>
              <w:rPr>
                <w:rFonts w:cstheme="minorHAnsi"/>
                <w:b/>
                <w:szCs w:val="22"/>
              </w:rPr>
            </w:pPr>
            <w:r w:rsidRPr="00426FEF">
              <w:rPr>
                <w:rFonts w:cstheme="minorHAnsi"/>
                <w:b/>
                <w:szCs w:val="22"/>
              </w:rPr>
              <w:t>Designation:</w:t>
            </w:r>
          </w:p>
        </w:tc>
        <w:tc>
          <w:tcPr>
            <w:tcW w:w="5750" w:type="dxa"/>
            <w:tcBorders>
              <w:top w:val="single" w:sz="4" w:space="0" w:color="auto"/>
              <w:left w:val="single" w:sz="4" w:space="0" w:color="auto"/>
              <w:bottom w:val="single" w:sz="4" w:space="0" w:color="auto"/>
              <w:right w:val="single" w:sz="4" w:space="0" w:color="auto"/>
            </w:tcBorders>
            <w:vAlign w:val="center"/>
            <w:hideMark/>
          </w:tcPr>
          <w:p w:rsidR="006553C9" w:rsidRPr="00426FEF" w:rsidRDefault="008C0AE2" w:rsidP="00AA6D46">
            <w:pPr>
              <w:spacing w:after="0"/>
              <w:jc w:val="both"/>
              <w:rPr>
                <w:rFonts w:cstheme="minorHAnsi"/>
                <w:szCs w:val="22"/>
              </w:rPr>
            </w:pPr>
            <w:r>
              <w:rPr>
                <w:rFonts w:cstheme="minorHAnsi"/>
                <w:szCs w:val="22"/>
              </w:rPr>
              <w:t xml:space="preserve">Psychologist Cum </w:t>
            </w:r>
            <w:r w:rsidR="00EA1AF1" w:rsidRPr="00426FEF">
              <w:rPr>
                <w:rFonts w:cstheme="minorHAnsi"/>
                <w:szCs w:val="22"/>
              </w:rPr>
              <w:t>Program Manager</w:t>
            </w:r>
            <w:r w:rsidR="00E97187" w:rsidRPr="00426FEF">
              <w:rPr>
                <w:rFonts w:cstheme="minorHAnsi"/>
                <w:szCs w:val="22"/>
              </w:rPr>
              <w:t xml:space="preserve"> </w:t>
            </w:r>
          </w:p>
        </w:tc>
      </w:tr>
      <w:tr w:rsidR="006553C9" w:rsidRPr="00426FEF" w:rsidTr="00510445">
        <w:trPr>
          <w:gridAfter w:val="2"/>
          <w:wAfter w:w="100" w:type="dxa"/>
          <w:trHeight w:val="208"/>
        </w:trPr>
        <w:tc>
          <w:tcPr>
            <w:tcW w:w="3798" w:type="dxa"/>
            <w:tcBorders>
              <w:top w:val="single" w:sz="4" w:space="0" w:color="auto"/>
              <w:left w:val="single" w:sz="4" w:space="0" w:color="auto"/>
              <w:bottom w:val="single" w:sz="4" w:space="0" w:color="auto"/>
              <w:right w:val="single" w:sz="4" w:space="0" w:color="auto"/>
            </w:tcBorders>
            <w:vAlign w:val="center"/>
            <w:hideMark/>
          </w:tcPr>
          <w:p w:rsidR="006553C9" w:rsidRPr="00426FEF" w:rsidRDefault="006553C9" w:rsidP="00AA6D46">
            <w:pPr>
              <w:spacing w:after="0"/>
              <w:jc w:val="both"/>
              <w:rPr>
                <w:rFonts w:cstheme="minorHAnsi"/>
                <w:b/>
                <w:szCs w:val="22"/>
              </w:rPr>
            </w:pPr>
            <w:r w:rsidRPr="00426FEF">
              <w:rPr>
                <w:rFonts w:cstheme="minorHAnsi"/>
                <w:b/>
                <w:szCs w:val="22"/>
              </w:rPr>
              <w:t>Job Department:</w:t>
            </w:r>
          </w:p>
        </w:tc>
        <w:tc>
          <w:tcPr>
            <w:tcW w:w="5750" w:type="dxa"/>
            <w:tcBorders>
              <w:top w:val="single" w:sz="4" w:space="0" w:color="auto"/>
              <w:left w:val="single" w:sz="4" w:space="0" w:color="auto"/>
              <w:bottom w:val="single" w:sz="4" w:space="0" w:color="auto"/>
              <w:right w:val="single" w:sz="4" w:space="0" w:color="auto"/>
            </w:tcBorders>
            <w:vAlign w:val="center"/>
            <w:hideMark/>
          </w:tcPr>
          <w:p w:rsidR="006553C9" w:rsidRPr="00426FEF" w:rsidRDefault="00E97187" w:rsidP="00AA6D46">
            <w:pPr>
              <w:spacing w:after="0"/>
              <w:jc w:val="both"/>
              <w:rPr>
                <w:rFonts w:cstheme="minorHAnsi"/>
                <w:szCs w:val="22"/>
              </w:rPr>
            </w:pPr>
            <w:r w:rsidRPr="00426FEF">
              <w:rPr>
                <w:rFonts w:cstheme="minorHAnsi"/>
                <w:szCs w:val="22"/>
              </w:rPr>
              <w:t xml:space="preserve">Palliative Psycho-Oncology </w:t>
            </w:r>
            <w:r w:rsidR="000B7E35" w:rsidRPr="00426FEF">
              <w:rPr>
                <w:rFonts w:cstheme="minorHAnsi"/>
                <w:szCs w:val="22"/>
              </w:rPr>
              <w:t>Program</w:t>
            </w:r>
            <w:r w:rsidRPr="00426FEF">
              <w:rPr>
                <w:rFonts w:cstheme="minorHAnsi"/>
                <w:szCs w:val="22"/>
              </w:rPr>
              <w:t xml:space="preserve"> (PPOP)</w:t>
            </w:r>
          </w:p>
        </w:tc>
      </w:tr>
      <w:tr w:rsidR="006553C9" w:rsidRPr="00426FEF" w:rsidTr="00510445">
        <w:trPr>
          <w:gridAfter w:val="2"/>
          <w:wAfter w:w="100" w:type="dxa"/>
          <w:trHeight w:val="332"/>
        </w:trPr>
        <w:tc>
          <w:tcPr>
            <w:tcW w:w="3798" w:type="dxa"/>
            <w:tcBorders>
              <w:top w:val="single" w:sz="4" w:space="0" w:color="auto"/>
              <w:left w:val="single" w:sz="4" w:space="0" w:color="auto"/>
              <w:bottom w:val="single" w:sz="4" w:space="0" w:color="auto"/>
              <w:right w:val="single" w:sz="4" w:space="0" w:color="auto"/>
            </w:tcBorders>
            <w:vAlign w:val="center"/>
            <w:hideMark/>
          </w:tcPr>
          <w:p w:rsidR="006553C9" w:rsidRPr="00426FEF" w:rsidRDefault="006553C9" w:rsidP="00AA6D46">
            <w:pPr>
              <w:spacing w:after="0"/>
              <w:jc w:val="both"/>
              <w:rPr>
                <w:rFonts w:cstheme="minorHAnsi"/>
                <w:b/>
                <w:szCs w:val="22"/>
              </w:rPr>
            </w:pPr>
            <w:r w:rsidRPr="00426FEF">
              <w:rPr>
                <w:rFonts w:cstheme="minorHAnsi"/>
                <w:b/>
                <w:szCs w:val="22"/>
              </w:rPr>
              <w:t>Experience:</w:t>
            </w:r>
          </w:p>
        </w:tc>
        <w:tc>
          <w:tcPr>
            <w:tcW w:w="5750" w:type="dxa"/>
            <w:tcBorders>
              <w:top w:val="single" w:sz="4" w:space="0" w:color="auto"/>
              <w:left w:val="single" w:sz="4" w:space="0" w:color="auto"/>
              <w:bottom w:val="single" w:sz="4" w:space="0" w:color="auto"/>
              <w:right w:val="single" w:sz="4" w:space="0" w:color="auto"/>
            </w:tcBorders>
            <w:vAlign w:val="center"/>
            <w:hideMark/>
          </w:tcPr>
          <w:p w:rsidR="006553C9" w:rsidRPr="00426FEF" w:rsidRDefault="00EA1AF1" w:rsidP="00AA6D46">
            <w:pPr>
              <w:spacing w:after="0"/>
              <w:jc w:val="both"/>
              <w:rPr>
                <w:rFonts w:cstheme="minorHAnsi"/>
                <w:szCs w:val="22"/>
              </w:rPr>
            </w:pPr>
            <w:r w:rsidRPr="00426FEF">
              <w:rPr>
                <w:rFonts w:cstheme="minorHAnsi"/>
                <w:szCs w:val="22"/>
              </w:rPr>
              <w:t>1-2</w:t>
            </w:r>
            <w:r w:rsidR="000B7E35" w:rsidRPr="00426FEF">
              <w:rPr>
                <w:rFonts w:cstheme="minorHAnsi"/>
                <w:szCs w:val="22"/>
              </w:rPr>
              <w:t xml:space="preserve"> years</w:t>
            </w:r>
          </w:p>
        </w:tc>
      </w:tr>
      <w:tr w:rsidR="006553C9" w:rsidRPr="00426FEF" w:rsidTr="00510445">
        <w:trPr>
          <w:gridAfter w:val="2"/>
          <w:wAfter w:w="100" w:type="dxa"/>
          <w:trHeight w:val="208"/>
        </w:trPr>
        <w:tc>
          <w:tcPr>
            <w:tcW w:w="3798" w:type="dxa"/>
            <w:tcBorders>
              <w:top w:val="single" w:sz="4" w:space="0" w:color="auto"/>
              <w:left w:val="single" w:sz="4" w:space="0" w:color="auto"/>
              <w:bottom w:val="single" w:sz="4" w:space="0" w:color="auto"/>
              <w:right w:val="single" w:sz="4" w:space="0" w:color="auto"/>
            </w:tcBorders>
            <w:vAlign w:val="center"/>
            <w:hideMark/>
          </w:tcPr>
          <w:p w:rsidR="006553C9" w:rsidRPr="00426FEF" w:rsidRDefault="006553C9" w:rsidP="00AA6D46">
            <w:pPr>
              <w:spacing w:after="0"/>
              <w:jc w:val="both"/>
              <w:rPr>
                <w:rFonts w:cstheme="minorHAnsi"/>
                <w:b/>
                <w:szCs w:val="22"/>
              </w:rPr>
            </w:pPr>
            <w:r w:rsidRPr="00426FEF">
              <w:rPr>
                <w:rFonts w:cstheme="minorHAnsi"/>
                <w:b/>
                <w:szCs w:val="22"/>
              </w:rPr>
              <w:t>Industry:</w:t>
            </w:r>
          </w:p>
        </w:tc>
        <w:tc>
          <w:tcPr>
            <w:tcW w:w="5750" w:type="dxa"/>
            <w:tcBorders>
              <w:top w:val="single" w:sz="4" w:space="0" w:color="auto"/>
              <w:left w:val="single" w:sz="4" w:space="0" w:color="auto"/>
              <w:bottom w:val="single" w:sz="4" w:space="0" w:color="auto"/>
              <w:right w:val="single" w:sz="4" w:space="0" w:color="auto"/>
            </w:tcBorders>
            <w:vAlign w:val="center"/>
            <w:hideMark/>
          </w:tcPr>
          <w:p w:rsidR="006553C9" w:rsidRPr="00426FEF" w:rsidRDefault="000B7E35" w:rsidP="00AA6D46">
            <w:pPr>
              <w:spacing w:after="0"/>
              <w:jc w:val="both"/>
              <w:rPr>
                <w:rFonts w:cstheme="minorHAnsi"/>
                <w:szCs w:val="22"/>
              </w:rPr>
            </w:pPr>
            <w:r w:rsidRPr="00426FEF">
              <w:rPr>
                <w:rFonts w:cstheme="minorHAnsi"/>
                <w:szCs w:val="22"/>
              </w:rPr>
              <w:t>Hospital and NGO Industry</w:t>
            </w:r>
          </w:p>
        </w:tc>
      </w:tr>
      <w:tr w:rsidR="006553C9" w:rsidRPr="00426FEF" w:rsidTr="00510445">
        <w:trPr>
          <w:gridAfter w:val="2"/>
          <w:wAfter w:w="100" w:type="dxa"/>
          <w:trHeight w:val="228"/>
        </w:trPr>
        <w:tc>
          <w:tcPr>
            <w:tcW w:w="3798" w:type="dxa"/>
            <w:tcBorders>
              <w:top w:val="single" w:sz="4" w:space="0" w:color="auto"/>
              <w:left w:val="single" w:sz="4" w:space="0" w:color="auto"/>
              <w:bottom w:val="single" w:sz="4" w:space="0" w:color="auto"/>
              <w:right w:val="single" w:sz="4" w:space="0" w:color="auto"/>
            </w:tcBorders>
            <w:vAlign w:val="center"/>
            <w:hideMark/>
          </w:tcPr>
          <w:p w:rsidR="006553C9" w:rsidRPr="00426FEF" w:rsidRDefault="006553C9" w:rsidP="00AA6D46">
            <w:pPr>
              <w:spacing w:after="0"/>
              <w:jc w:val="both"/>
              <w:rPr>
                <w:rFonts w:cstheme="minorHAnsi"/>
                <w:b/>
                <w:szCs w:val="22"/>
              </w:rPr>
            </w:pPr>
            <w:r w:rsidRPr="00426FEF">
              <w:rPr>
                <w:rFonts w:cstheme="minorHAnsi"/>
                <w:b/>
                <w:szCs w:val="22"/>
              </w:rPr>
              <w:t>Qualification:</w:t>
            </w:r>
          </w:p>
        </w:tc>
        <w:tc>
          <w:tcPr>
            <w:tcW w:w="5750" w:type="dxa"/>
            <w:tcBorders>
              <w:top w:val="single" w:sz="4" w:space="0" w:color="auto"/>
              <w:left w:val="single" w:sz="4" w:space="0" w:color="auto"/>
              <w:bottom w:val="single" w:sz="4" w:space="0" w:color="auto"/>
              <w:right w:val="single" w:sz="4" w:space="0" w:color="auto"/>
            </w:tcBorders>
            <w:vAlign w:val="center"/>
            <w:hideMark/>
          </w:tcPr>
          <w:p w:rsidR="006553C9" w:rsidRPr="00426FEF" w:rsidRDefault="00F149BD" w:rsidP="00F149BD">
            <w:pPr>
              <w:spacing w:after="0"/>
              <w:jc w:val="both"/>
              <w:rPr>
                <w:rFonts w:cstheme="minorHAnsi"/>
                <w:szCs w:val="22"/>
              </w:rPr>
            </w:pPr>
            <w:r w:rsidRPr="00426FEF">
              <w:rPr>
                <w:rFonts w:cstheme="minorHAnsi"/>
                <w:szCs w:val="22"/>
              </w:rPr>
              <w:t xml:space="preserve">Masters in </w:t>
            </w:r>
            <w:r w:rsidR="00E97187" w:rsidRPr="00426FEF">
              <w:rPr>
                <w:rFonts w:cstheme="minorHAnsi"/>
                <w:szCs w:val="22"/>
              </w:rPr>
              <w:t xml:space="preserve">Psychology/ </w:t>
            </w:r>
            <w:r w:rsidR="000B7E35" w:rsidRPr="00426FEF">
              <w:rPr>
                <w:rFonts w:cstheme="minorHAnsi"/>
                <w:szCs w:val="22"/>
              </w:rPr>
              <w:t>Health Care</w:t>
            </w:r>
            <w:r w:rsidRPr="00426FEF">
              <w:rPr>
                <w:rFonts w:cstheme="minorHAnsi"/>
                <w:szCs w:val="22"/>
              </w:rPr>
              <w:t xml:space="preserve"> Applied &amp; Clinical</w:t>
            </w:r>
          </w:p>
        </w:tc>
      </w:tr>
      <w:tr w:rsidR="006553C9" w:rsidRPr="00426FEF" w:rsidTr="00510445">
        <w:trPr>
          <w:gridAfter w:val="2"/>
          <w:wAfter w:w="100" w:type="dxa"/>
          <w:trHeight w:val="208"/>
        </w:trPr>
        <w:tc>
          <w:tcPr>
            <w:tcW w:w="3798" w:type="dxa"/>
            <w:tcBorders>
              <w:top w:val="single" w:sz="4" w:space="0" w:color="auto"/>
              <w:left w:val="single" w:sz="4" w:space="0" w:color="auto"/>
              <w:bottom w:val="single" w:sz="4" w:space="0" w:color="auto"/>
              <w:right w:val="single" w:sz="4" w:space="0" w:color="auto"/>
            </w:tcBorders>
            <w:vAlign w:val="center"/>
            <w:hideMark/>
          </w:tcPr>
          <w:p w:rsidR="006553C9" w:rsidRPr="00426FEF" w:rsidRDefault="006553C9" w:rsidP="00AA6D46">
            <w:pPr>
              <w:spacing w:after="0"/>
              <w:jc w:val="both"/>
              <w:rPr>
                <w:rFonts w:cstheme="minorHAnsi"/>
                <w:b/>
                <w:szCs w:val="22"/>
              </w:rPr>
            </w:pPr>
            <w:r w:rsidRPr="00426FEF">
              <w:rPr>
                <w:rFonts w:cstheme="minorHAnsi"/>
                <w:b/>
                <w:szCs w:val="22"/>
              </w:rPr>
              <w:t>Employment Status (Permanent/part time/ contractual):</w:t>
            </w:r>
          </w:p>
        </w:tc>
        <w:tc>
          <w:tcPr>
            <w:tcW w:w="5750" w:type="dxa"/>
            <w:tcBorders>
              <w:top w:val="single" w:sz="4" w:space="0" w:color="auto"/>
              <w:left w:val="single" w:sz="4" w:space="0" w:color="auto"/>
              <w:bottom w:val="single" w:sz="4" w:space="0" w:color="auto"/>
              <w:right w:val="single" w:sz="4" w:space="0" w:color="auto"/>
            </w:tcBorders>
            <w:vAlign w:val="center"/>
            <w:hideMark/>
          </w:tcPr>
          <w:p w:rsidR="006553C9" w:rsidRPr="00426FEF" w:rsidRDefault="006553C9" w:rsidP="00AA6D46">
            <w:pPr>
              <w:spacing w:after="0"/>
              <w:jc w:val="both"/>
              <w:rPr>
                <w:rFonts w:cstheme="minorHAnsi"/>
                <w:szCs w:val="22"/>
              </w:rPr>
            </w:pPr>
            <w:r w:rsidRPr="00426FEF">
              <w:rPr>
                <w:rFonts w:cstheme="minorHAnsi"/>
                <w:szCs w:val="22"/>
              </w:rPr>
              <w:t>Permanent</w:t>
            </w:r>
          </w:p>
        </w:tc>
      </w:tr>
      <w:tr w:rsidR="006553C9" w:rsidRPr="00426FEF" w:rsidTr="00510445">
        <w:trPr>
          <w:gridAfter w:val="2"/>
          <w:wAfter w:w="100" w:type="dxa"/>
          <w:trHeight w:val="208"/>
        </w:trPr>
        <w:tc>
          <w:tcPr>
            <w:tcW w:w="3798" w:type="dxa"/>
            <w:tcBorders>
              <w:top w:val="single" w:sz="4" w:space="0" w:color="auto"/>
              <w:left w:val="single" w:sz="4" w:space="0" w:color="auto"/>
              <w:bottom w:val="single" w:sz="4" w:space="0" w:color="auto"/>
              <w:right w:val="single" w:sz="4" w:space="0" w:color="auto"/>
            </w:tcBorders>
            <w:vAlign w:val="center"/>
            <w:hideMark/>
          </w:tcPr>
          <w:p w:rsidR="006553C9" w:rsidRPr="00426FEF" w:rsidRDefault="006553C9" w:rsidP="00AA6D46">
            <w:pPr>
              <w:spacing w:after="0"/>
              <w:jc w:val="both"/>
              <w:rPr>
                <w:rFonts w:cstheme="minorHAnsi"/>
                <w:b/>
                <w:szCs w:val="22"/>
              </w:rPr>
            </w:pPr>
            <w:r w:rsidRPr="00426FEF">
              <w:rPr>
                <w:rFonts w:cstheme="minorHAnsi"/>
                <w:b/>
                <w:szCs w:val="22"/>
              </w:rPr>
              <w:t>Job Location:</w:t>
            </w:r>
          </w:p>
        </w:tc>
        <w:tc>
          <w:tcPr>
            <w:tcW w:w="5750" w:type="dxa"/>
            <w:tcBorders>
              <w:top w:val="single" w:sz="4" w:space="0" w:color="auto"/>
              <w:left w:val="single" w:sz="4" w:space="0" w:color="auto"/>
              <w:bottom w:val="single" w:sz="4" w:space="0" w:color="auto"/>
              <w:right w:val="single" w:sz="4" w:space="0" w:color="auto"/>
            </w:tcBorders>
            <w:vAlign w:val="center"/>
            <w:hideMark/>
          </w:tcPr>
          <w:p w:rsidR="006553C9" w:rsidRPr="00426FEF" w:rsidRDefault="000B7E35" w:rsidP="008C0AE2">
            <w:pPr>
              <w:spacing w:after="0"/>
              <w:jc w:val="both"/>
              <w:rPr>
                <w:rFonts w:cstheme="minorHAnsi"/>
                <w:szCs w:val="22"/>
              </w:rPr>
            </w:pPr>
            <w:r w:rsidRPr="00426FEF">
              <w:rPr>
                <w:rFonts w:cstheme="minorHAnsi"/>
                <w:szCs w:val="22"/>
              </w:rPr>
              <w:t>New Delhi</w:t>
            </w:r>
          </w:p>
        </w:tc>
      </w:tr>
      <w:tr w:rsidR="00383EAC" w:rsidRPr="00426FEF" w:rsidTr="00510445">
        <w:trPr>
          <w:gridAfter w:val="2"/>
          <w:wAfter w:w="100" w:type="dxa"/>
          <w:trHeight w:val="208"/>
        </w:trPr>
        <w:tc>
          <w:tcPr>
            <w:tcW w:w="3798" w:type="dxa"/>
            <w:tcBorders>
              <w:top w:val="single" w:sz="4" w:space="0" w:color="auto"/>
              <w:left w:val="single" w:sz="4" w:space="0" w:color="auto"/>
              <w:bottom w:val="single" w:sz="4" w:space="0" w:color="auto"/>
              <w:right w:val="single" w:sz="4" w:space="0" w:color="auto"/>
            </w:tcBorders>
            <w:vAlign w:val="center"/>
            <w:hideMark/>
          </w:tcPr>
          <w:p w:rsidR="00383EAC" w:rsidRPr="00426FEF" w:rsidRDefault="00383EAC" w:rsidP="00AA6D46">
            <w:pPr>
              <w:spacing w:after="0"/>
              <w:jc w:val="both"/>
              <w:rPr>
                <w:rFonts w:cstheme="minorHAnsi"/>
                <w:b/>
                <w:szCs w:val="22"/>
              </w:rPr>
            </w:pPr>
            <w:r w:rsidRPr="00426FEF">
              <w:rPr>
                <w:rFonts w:cstheme="minorHAnsi"/>
                <w:b/>
                <w:szCs w:val="22"/>
              </w:rPr>
              <w:t>CTC</w:t>
            </w:r>
          </w:p>
        </w:tc>
        <w:tc>
          <w:tcPr>
            <w:tcW w:w="5750" w:type="dxa"/>
            <w:tcBorders>
              <w:top w:val="single" w:sz="4" w:space="0" w:color="auto"/>
              <w:left w:val="single" w:sz="4" w:space="0" w:color="auto"/>
              <w:bottom w:val="single" w:sz="4" w:space="0" w:color="auto"/>
              <w:right w:val="single" w:sz="4" w:space="0" w:color="auto"/>
            </w:tcBorders>
            <w:vAlign w:val="center"/>
            <w:hideMark/>
          </w:tcPr>
          <w:p w:rsidR="00383EAC" w:rsidRPr="00426FEF" w:rsidRDefault="00F149BD" w:rsidP="00AA6D46">
            <w:pPr>
              <w:spacing w:after="0"/>
              <w:jc w:val="both"/>
              <w:rPr>
                <w:rFonts w:cstheme="minorHAnsi"/>
                <w:szCs w:val="22"/>
              </w:rPr>
            </w:pPr>
            <w:r w:rsidRPr="00426FEF">
              <w:rPr>
                <w:rFonts w:cstheme="minorHAnsi"/>
                <w:szCs w:val="22"/>
              </w:rPr>
              <w:t>25,000-35</w:t>
            </w:r>
            <w:r w:rsidR="00AA6D46" w:rsidRPr="00426FEF">
              <w:rPr>
                <w:rFonts w:cstheme="minorHAnsi"/>
                <w:szCs w:val="22"/>
              </w:rPr>
              <w:t>,000 p</w:t>
            </w:r>
            <w:r w:rsidR="00DA2D40">
              <w:rPr>
                <w:rFonts w:cstheme="minorHAnsi"/>
                <w:szCs w:val="22"/>
              </w:rPr>
              <w:t>er month</w:t>
            </w:r>
          </w:p>
        </w:tc>
      </w:tr>
      <w:tr w:rsidR="00F149BD" w:rsidRPr="00426FEF" w:rsidTr="00510445">
        <w:trPr>
          <w:gridAfter w:val="2"/>
          <w:wAfter w:w="100" w:type="dxa"/>
          <w:trHeight w:val="208"/>
        </w:trPr>
        <w:tc>
          <w:tcPr>
            <w:tcW w:w="3798" w:type="dxa"/>
            <w:tcBorders>
              <w:top w:val="single" w:sz="4" w:space="0" w:color="auto"/>
              <w:left w:val="single" w:sz="4" w:space="0" w:color="auto"/>
              <w:bottom w:val="single" w:sz="4" w:space="0" w:color="auto"/>
              <w:right w:val="single" w:sz="4" w:space="0" w:color="auto"/>
            </w:tcBorders>
            <w:vAlign w:val="center"/>
            <w:hideMark/>
          </w:tcPr>
          <w:p w:rsidR="00F149BD" w:rsidRPr="00426FEF" w:rsidRDefault="00510445" w:rsidP="00AA6D46">
            <w:pPr>
              <w:spacing w:after="0"/>
              <w:jc w:val="both"/>
              <w:rPr>
                <w:rFonts w:cstheme="minorHAnsi"/>
                <w:b/>
                <w:szCs w:val="22"/>
              </w:rPr>
            </w:pPr>
            <w:r>
              <w:rPr>
                <w:rFonts w:cstheme="minorHAnsi"/>
                <w:b/>
                <w:szCs w:val="22"/>
              </w:rPr>
              <w:t xml:space="preserve">No of </w:t>
            </w:r>
            <w:r w:rsidR="00F149BD" w:rsidRPr="00426FEF">
              <w:rPr>
                <w:rFonts w:cstheme="minorHAnsi"/>
                <w:b/>
                <w:szCs w:val="22"/>
              </w:rPr>
              <w:t>Vacancies</w:t>
            </w:r>
          </w:p>
        </w:tc>
        <w:tc>
          <w:tcPr>
            <w:tcW w:w="5750" w:type="dxa"/>
            <w:tcBorders>
              <w:top w:val="single" w:sz="4" w:space="0" w:color="auto"/>
              <w:left w:val="single" w:sz="4" w:space="0" w:color="auto"/>
              <w:bottom w:val="single" w:sz="4" w:space="0" w:color="auto"/>
              <w:right w:val="single" w:sz="4" w:space="0" w:color="auto"/>
            </w:tcBorders>
            <w:vAlign w:val="center"/>
            <w:hideMark/>
          </w:tcPr>
          <w:p w:rsidR="00F149BD" w:rsidRPr="00426FEF" w:rsidRDefault="008C0AE2" w:rsidP="00AA6D46">
            <w:pPr>
              <w:spacing w:after="0"/>
              <w:jc w:val="both"/>
              <w:rPr>
                <w:rFonts w:cstheme="minorHAnsi"/>
                <w:szCs w:val="22"/>
              </w:rPr>
            </w:pPr>
            <w:r>
              <w:rPr>
                <w:rFonts w:cstheme="minorHAnsi"/>
                <w:szCs w:val="22"/>
              </w:rPr>
              <w:t>2</w:t>
            </w:r>
          </w:p>
        </w:tc>
      </w:tr>
      <w:tr w:rsidR="006553C9" w:rsidRPr="00426FEF" w:rsidTr="00AA6D46">
        <w:trPr>
          <w:trHeight w:val="1331"/>
        </w:trPr>
        <w:tc>
          <w:tcPr>
            <w:tcW w:w="9648" w:type="dxa"/>
            <w:gridSpan w:val="4"/>
            <w:tcBorders>
              <w:top w:val="nil"/>
              <w:left w:val="nil"/>
              <w:bottom w:val="nil"/>
              <w:right w:val="nil"/>
            </w:tcBorders>
            <w:hideMark/>
          </w:tcPr>
          <w:p w:rsidR="00AA6D46" w:rsidRPr="00426FEF" w:rsidRDefault="00AA6D46" w:rsidP="00AA6D46">
            <w:pPr>
              <w:pStyle w:val="NoSpacing"/>
              <w:spacing w:line="276" w:lineRule="auto"/>
              <w:rPr>
                <w:rFonts w:cstheme="minorHAnsi"/>
                <w:szCs w:val="22"/>
              </w:rPr>
            </w:pPr>
          </w:p>
          <w:p w:rsidR="000740D0" w:rsidRPr="00426FEF" w:rsidRDefault="00B442F6" w:rsidP="00AA6D46">
            <w:pPr>
              <w:pStyle w:val="NoSpacing"/>
              <w:spacing w:line="276" w:lineRule="auto"/>
              <w:rPr>
                <w:rFonts w:cstheme="minorHAnsi"/>
                <w:b/>
                <w:szCs w:val="22"/>
              </w:rPr>
            </w:pPr>
            <w:r w:rsidRPr="00426FEF">
              <w:rPr>
                <w:rFonts w:cstheme="minorHAnsi"/>
                <w:b/>
                <w:szCs w:val="22"/>
              </w:rPr>
              <w:t>ROLE</w:t>
            </w:r>
            <w:r w:rsidR="00F149BD" w:rsidRPr="00426FEF">
              <w:rPr>
                <w:rFonts w:cstheme="minorHAnsi"/>
                <w:b/>
                <w:szCs w:val="22"/>
              </w:rPr>
              <w:t xml:space="preserve"> </w:t>
            </w:r>
            <w:r w:rsidR="004A426E" w:rsidRPr="00426FEF">
              <w:rPr>
                <w:rFonts w:cstheme="minorHAnsi"/>
                <w:b/>
                <w:szCs w:val="22"/>
              </w:rPr>
              <w:t>DESCRIPTION</w:t>
            </w:r>
            <w:r w:rsidRPr="00426FEF">
              <w:rPr>
                <w:rFonts w:cstheme="minorHAnsi"/>
                <w:b/>
                <w:szCs w:val="22"/>
              </w:rPr>
              <w:t>:</w:t>
            </w:r>
          </w:p>
          <w:p w:rsidR="00BF44E9" w:rsidRPr="00426FEF" w:rsidRDefault="00CE4EA8" w:rsidP="00AA6D46">
            <w:pPr>
              <w:pStyle w:val="NoSpacing"/>
              <w:spacing w:line="276" w:lineRule="auto"/>
              <w:jc w:val="both"/>
              <w:rPr>
                <w:rFonts w:cstheme="minorHAnsi"/>
                <w:szCs w:val="22"/>
              </w:rPr>
            </w:pPr>
            <w:r w:rsidRPr="00426FEF">
              <w:rPr>
                <w:rFonts w:cstheme="minorHAnsi"/>
                <w:szCs w:val="22"/>
              </w:rPr>
              <w:t xml:space="preserve">The role aims to develop a robust in-house capability </w:t>
            </w:r>
            <w:r w:rsidR="00BF44E9" w:rsidRPr="00426FEF">
              <w:rPr>
                <w:rFonts w:cstheme="minorHAnsi"/>
                <w:szCs w:val="22"/>
              </w:rPr>
              <w:t xml:space="preserve">by training people on how </w:t>
            </w:r>
            <w:r w:rsidRPr="00426FEF">
              <w:rPr>
                <w:rFonts w:cstheme="minorHAnsi"/>
                <w:szCs w:val="22"/>
              </w:rPr>
              <w:t xml:space="preserve">to manage the Psychological and emotional needs of the </w:t>
            </w:r>
            <w:r w:rsidR="00426FEF" w:rsidRPr="00426FEF">
              <w:rPr>
                <w:rFonts w:cstheme="minorHAnsi"/>
                <w:szCs w:val="22"/>
              </w:rPr>
              <w:t>Paediatric</w:t>
            </w:r>
            <w:r w:rsidRPr="00426FEF">
              <w:rPr>
                <w:rFonts w:cstheme="minorHAnsi"/>
                <w:szCs w:val="22"/>
              </w:rPr>
              <w:t xml:space="preserve"> Cancer Patients. It </w:t>
            </w:r>
            <w:r w:rsidR="00BF44E9" w:rsidRPr="00426FEF">
              <w:rPr>
                <w:rFonts w:cstheme="minorHAnsi"/>
                <w:szCs w:val="22"/>
              </w:rPr>
              <w:t xml:space="preserve">also </w:t>
            </w:r>
            <w:r w:rsidRPr="00426FEF">
              <w:rPr>
                <w:rFonts w:cstheme="minorHAnsi"/>
                <w:szCs w:val="22"/>
              </w:rPr>
              <w:t>aims to build</w:t>
            </w:r>
            <w:r w:rsidR="00AA6D46" w:rsidRPr="00426FEF">
              <w:rPr>
                <w:rFonts w:cstheme="minorHAnsi"/>
                <w:szCs w:val="22"/>
              </w:rPr>
              <w:t xml:space="preserve"> and</w:t>
            </w:r>
            <w:r w:rsidR="00426FEF">
              <w:rPr>
                <w:rFonts w:cstheme="minorHAnsi"/>
                <w:szCs w:val="22"/>
              </w:rPr>
              <w:t xml:space="preserve"> </w:t>
            </w:r>
            <w:r w:rsidR="00AA6D46" w:rsidRPr="00426FEF">
              <w:rPr>
                <w:rFonts w:cstheme="minorHAnsi"/>
                <w:szCs w:val="22"/>
              </w:rPr>
              <w:t xml:space="preserve">implement a </w:t>
            </w:r>
            <w:r w:rsidR="00426FEF" w:rsidRPr="00426FEF">
              <w:rPr>
                <w:rFonts w:cstheme="minorHAnsi"/>
                <w:szCs w:val="22"/>
              </w:rPr>
              <w:t>Holistic</w:t>
            </w:r>
            <w:r w:rsidR="00BF44E9" w:rsidRPr="00426FEF">
              <w:rPr>
                <w:rFonts w:cstheme="minorHAnsi"/>
                <w:szCs w:val="22"/>
              </w:rPr>
              <w:t xml:space="preserve"> Patient Care </w:t>
            </w:r>
            <w:r w:rsidRPr="00426FEF">
              <w:rPr>
                <w:rFonts w:cstheme="minorHAnsi"/>
                <w:szCs w:val="22"/>
              </w:rPr>
              <w:t xml:space="preserve">program </w:t>
            </w:r>
            <w:r w:rsidR="00BF44E9" w:rsidRPr="00426FEF">
              <w:rPr>
                <w:rFonts w:cstheme="minorHAnsi"/>
                <w:szCs w:val="22"/>
              </w:rPr>
              <w:t>through Hospitals, Clinics and Regional Units and other networks.</w:t>
            </w:r>
          </w:p>
          <w:p w:rsidR="004A426E" w:rsidRPr="00426FEF" w:rsidRDefault="004A426E" w:rsidP="00AA6D46">
            <w:pPr>
              <w:pStyle w:val="NoSpacing"/>
              <w:spacing w:line="276" w:lineRule="auto"/>
              <w:jc w:val="both"/>
              <w:rPr>
                <w:rFonts w:cstheme="minorHAnsi"/>
                <w:szCs w:val="22"/>
              </w:rPr>
            </w:pPr>
          </w:p>
          <w:p w:rsidR="004A426E" w:rsidRPr="00426FEF" w:rsidRDefault="004A426E" w:rsidP="004A426E">
            <w:pPr>
              <w:pStyle w:val="NoSpacing"/>
              <w:spacing w:line="276" w:lineRule="auto"/>
              <w:rPr>
                <w:rFonts w:cstheme="minorHAnsi"/>
                <w:szCs w:val="22"/>
              </w:rPr>
            </w:pPr>
            <w:r w:rsidRPr="00426FEF">
              <w:rPr>
                <w:rFonts w:cstheme="minorHAnsi"/>
                <w:b/>
                <w:szCs w:val="22"/>
              </w:rPr>
              <w:t>DEPARTMENT DESCRIPTION:</w:t>
            </w:r>
          </w:p>
          <w:p w:rsidR="004A426E" w:rsidRPr="00426FEF" w:rsidRDefault="004A426E" w:rsidP="004A426E">
            <w:pPr>
              <w:spacing w:after="0"/>
              <w:jc w:val="both"/>
              <w:rPr>
                <w:rFonts w:cstheme="minorHAnsi"/>
                <w:szCs w:val="22"/>
              </w:rPr>
            </w:pPr>
            <w:r w:rsidRPr="00426FEF">
              <w:rPr>
                <w:rFonts w:cstheme="minorHAnsi"/>
                <w:szCs w:val="22"/>
              </w:rPr>
              <w:t>This Department provides Psychological support to the parents, cancer children’s and all the staff member’s as and when required, bereavement support (emotional) and run various programs under the roof of PPOP (like YANA – you are not alone).</w:t>
            </w:r>
          </w:p>
          <w:p w:rsidR="00DA3DAF" w:rsidRPr="00426FEF" w:rsidRDefault="00DA3DAF" w:rsidP="00AA6D46">
            <w:pPr>
              <w:spacing w:after="0"/>
              <w:jc w:val="both"/>
              <w:rPr>
                <w:rFonts w:eastAsiaTheme="minorHAnsi" w:cstheme="minorHAnsi"/>
                <w:szCs w:val="22"/>
              </w:rPr>
            </w:pPr>
          </w:p>
        </w:tc>
      </w:tr>
      <w:tr w:rsidR="006553C9" w:rsidRPr="00426FEF" w:rsidTr="00AA6D46">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9576" w:type="dxa"/>
            <w:gridSpan w:val="3"/>
            <w:tcBorders>
              <w:top w:val="nil"/>
              <w:left w:val="nil"/>
              <w:bottom w:val="nil"/>
              <w:right w:val="nil"/>
            </w:tcBorders>
          </w:tcPr>
          <w:p w:rsidR="000F49C8" w:rsidRPr="00426FEF" w:rsidRDefault="006553C9" w:rsidP="00AA6D46">
            <w:pPr>
              <w:autoSpaceDE w:val="0"/>
              <w:autoSpaceDN w:val="0"/>
              <w:adjustRightInd w:val="0"/>
              <w:spacing w:after="0"/>
              <w:jc w:val="both"/>
              <w:rPr>
                <w:rFonts w:cstheme="minorHAnsi"/>
                <w:b/>
                <w:szCs w:val="22"/>
              </w:rPr>
            </w:pPr>
            <w:r w:rsidRPr="00426FEF">
              <w:rPr>
                <w:rFonts w:cstheme="minorHAnsi"/>
                <w:b/>
                <w:szCs w:val="22"/>
              </w:rPr>
              <w:t xml:space="preserve">COMPETENCIES/ SKILL SET: </w:t>
            </w:r>
          </w:p>
          <w:p w:rsidR="00627F16" w:rsidRPr="00426FEF" w:rsidRDefault="00627F16" w:rsidP="004A426E">
            <w:pPr>
              <w:pStyle w:val="ListParagraph"/>
              <w:numPr>
                <w:ilvl w:val="0"/>
                <w:numId w:val="26"/>
              </w:numPr>
              <w:autoSpaceDE w:val="0"/>
              <w:autoSpaceDN w:val="0"/>
              <w:adjustRightInd w:val="0"/>
              <w:spacing w:line="276" w:lineRule="auto"/>
              <w:jc w:val="both"/>
              <w:rPr>
                <w:rFonts w:asciiTheme="minorHAnsi" w:hAnsiTheme="minorHAnsi" w:cstheme="minorHAnsi"/>
                <w:sz w:val="22"/>
                <w:szCs w:val="22"/>
              </w:rPr>
            </w:pPr>
            <w:r w:rsidRPr="00426FEF">
              <w:rPr>
                <w:rFonts w:asciiTheme="minorHAnsi" w:hAnsiTheme="minorHAnsi" w:cstheme="minorHAnsi"/>
                <w:b/>
                <w:sz w:val="22"/>
                <w:szCs w:val="22"/>
              </w:rPr>
              <w:t>People Skills –</w:t>
            </w:r>
            <w:r w:rsidR="00663EBF" w:rsidRPr="00426FEF">
              <w:rPr>
                <w:rFonts w:asciiTheme="minorHAnsi" w:hAnsiTheme="minorHAnsi" w:cstheme="minorHAnsi"/>
                <w:sz w:val="22"/>
                <w:szCs w:val="22"/>
              </w:rPr>
              <w:t xml:space="preserve">Team player, </w:t>
            </w:r>
            <w:r w:rsidR="00663EBF" w:rsidRPr="00426FEF">
              <w:rPr>
                <w:rFonts w:asciiTheme="minorHAnsi" w:hAnsiTheme="minorHAnsi" w:cstheme="minorHAnsi"/>
                <w:sz w:val="22"/>
                <w:szCs w:val="22"/>
                <w:shd w:val="clear" w:color="auto" w:fill="FFFFFF"/>
              </w:rPr>
              <w:t xml:space="preserve">Strong </w:t>
            </w:r>
            <w:r w:rsidR="00E97187" w:rsidRPr="00426FEF">
              <w:rPr>
                <w:rFonts w:asciiTheme="minorHAnsi" w:hAnsiTheme="minorHAnsi" w:cstheme="minorHAnsi"/>
                <w:sz w:val="22"/>
                <w:szCs w:val="22"/>
                <w:shd w:val="clear" w:color="auto" w:fill="FFFFFF"/>
              </w:rPr>
              <w:t>Counselling</w:t>
            </w:r>
            <w:r w:rsidR="00663EBF" w:rsidRPr="00426FEF">
              <w:rPr>
                <w:rFonts w:asciiTheme="minorHAnsi" w:hAnsiTheme="minorHAnsi" w:cstheme="minorHAnsi"/>
                <w:sz w:val="22"/>
                <w:szCs w:val="22"/>
                <w:shd w:val="clear" w:color="auto" w:fill="FFFFFF"/>
              </w:rPr>
              <w:t xml:space="preserve"> skills, project management</w:t>
            </w:r>
            <w:r w:rsidR="00663EBF" w:rsidRPr="00426FEF">
              <w:rPr>
                <w:rFonts w:asciiTheme="minorHAnsi" w:hAnsiTheme="minorHAnsi" w:cstheme="minorHAnsi"/>
                <w:sz w:val="22"/>
                <w:szCs w:val="22"/>
              </w:rPr>
              <w:t>, organizational, Communication and Interpersonal, written &amp; verbal skills.</w:t>
            </w:r>
          </w:p>
          <w:p w:rsidR="00627F16" w:rsidRPr="00426FEF" w:rsidRDefault="00627F16" w:rsidP="004A426E">
            <w:pPr>
              <w:pStyle w:val="ListParagraph"/>
              <w:numPr>
                <w:ilvl w:val="0"/>
                <w:numId w:val="26"/>
              </w:numPr>
              <w:autoSpaceDE w:val="0"/>
              <w:autoSpaceDN w:val="0"/>
              <w:adjustRightInd w:val="0"/>
              <w:spacing w:line="276" w:lineRule="auto"/>
              <w:jc w:val="both"/>
              <w:rPr>
                <w:rFonts w:asciiTheme="minorHAnsi" w:hAnsiTheme="minorHAnsi" w:cstheme="minorHAnsi"/>
                <w:sz w:val="22"/>
                <w:szCs w:val="22"/>
              </w:rPr>
            </w:pPr>
            <w:r w:rsidRPr="00426FEF">
              <w:rPr>
                <w:rFonts w:asciiTheme="minorHAnsi" w:hAnsiTheme="minorHAnsi" w:cstheme="minorHAnsi"/>
                <w:b/>
                <w:sz w:val="22"/>
                <w:szCs w:val="22"/>
              </w:rPr>
              <w:t xml:space="preserve">Process Management – </w:t>
            </w:r>
            <w:r w:rsidRPr="00426FEF">
              <w:rPr>
                <w:rFonts w:asciiTheme="minorHAnsi" w:hAnsiTheme="minorHAnsi" w:cstheme="minorHAnsi"/>
                <w:sz w:val="22"/>
                <w:szCs w:val="22"/>
                <w:shd w:val="clear" w:color="auto" w:fill="FFFFFF"/>
              </w:rPr>
              <w:t xml:space="preserve">Extensive understanding of the </w:t>
            </w:r>
            <w:r w:rsidR="00E97187" w:rsidRPr="00426FEF">
              <w:rPr>
                <w:rFonts w:asciiTheme="minorHAnsi" w:hAnsiTheme="minorHAnsi" w:cstheme="minorHAnsi"/>
                <w:sz w:val="22"/>
                <w:szCs w:val="22"/>
                <w:shd w:val="clear" w:color="auto" w:fill="FFFFFF"/>
              </w:rPr>
              <w:t>Health Care</w:t>
            </w:r>
            <w:r w:rsidRPr="00426FEF">
              <w:rPr>
                <w:rFonts w:asciiTheme="minorHAnsi" w:hAnsiTheme="minorHAnsi" w:cstheme="minorHAnsi"/>
                <w:sz w:val="22"/>
                <w:szCs w:val="22"/>
                <w:shd w:val="clear" w:color="auto" w:fill="FFFFFF"/>
              </w:rPr>
              <w:t xml:space="preserve"> industry, </w:t>
            </w:r>
            <w:r w:rsidR="00E97187" w:rsidRPr="00426FEF">
              <w:rPr>
                <w:rFonts w:asciiTheme="minorHAnsi" w:hAnsiTheme="minorHAnsi" w:cstheme="minorHAnsi"/>
                <w:sz w:val="22"/>
                <w:szCs w:val="22"/>
                <w:shd w:val="clear" w:color="auto" w:fill="FFFFFF"/>
              </w:rPr>
              <w:t>Good level of understanding in implementing</w:t>
            </w:r>
            <w:r w:rsidR="00F149BD" w:rsidRPr="00426FEF">
              <w:rPr>
                <w:rFonts w:asciiTheme="minorHAnsi" w:hAnsiTheme="minorHAnsi" w:cstheme="minorHAnsi"/>
                <w:sz w:val="22"/>
                <w:szCs w:val="22"/>
                <w:shd w:val="clear" w:color="auto" w:fill="FFFFFF"/>
              </w:rPr>
              <w:t xml:space="preserve"> i</w:t>
            </w:r>
            <w:r w:rsidR="00E97187" w:rsidRPr="00426FEF">
              <w:rPr>
                <w:rFonts w:asciiTheme="minorHAnsi" w:hAnsiTheme="minorHAnsi" w:cstheme="minorHAnsi"/>
                <w:sz w:val="22"/>
                <w:szCs w:val="22"/>
                <w:shd w:val="clear" w:color="auto" w:fill="FFFFFF"/>
              </w:rPr>
              <w:t>nnovative techniques</w:t>
            </w:r>
            <w:r w:rsidR="00AA6D46" w:rsidRPr="00426FEF">
              <w:rPr>
                <w:rFonts w:asciiTheme="minorHAnsi" w:hAnsiTheme="minorHAnsi" w:cstheme="minorHAnsi"/>
                <w:sz w:val="22"/>
                <w:szCs w:val="22"/>
                <w:shd w:val="clear" w:color="auto" w:fill="FFFFFF"/>
              </w:rPr>
              <w:t>, tools</w:t>
            </w:r>
            <w:r w:rsidR="00F149BD" w:rsidRPr="00426FEF">
              <w:rPr>
                <w:rFonts w:asciiTheme="minorHAnsi" w:hAnsiTheme="minorHAnsi" w:cstheme="minorHAnsi"/>
                <w:sz w:val="22"/>
                <w:szCs w:val="22"/>
                <w:shd w:val="clear" w:color="auto" w:fill="FFFFFF"/>
              </w:rPr>
              <w:t xml:space="preserve"> and other p</w:t>
            </w:r>
            <w:r w:rsidR="00E97187" w:rsidRPr="00426FEF">
              <w:rPr>
                <w:rFonts w:asciiTheme="minorHAnsi" w:hAnsiTheme="minorHAnsi" w:cstheme="minorHAnsi"/>
                <w:sz w:val="22"/>
                <w:szCs w:val="22"/>
                <w:shd w:val="clear" w:color="auto" w:fill="FFFFFF"/>
              </w:rPr>
              <w:t>rojective &amp; diagnostic techniques for understanding child /Human psychology.</w:t>
            </w:r>
          </w:p>
          <w:p w:rsidR="00663EBF" w:rsidRPr="00426FEF" w:rsidRDefault="00627F16" w:rsidP="004A426E">
            <w:pPr>
              <w:pStyle w:val="NoSpacing"/>
              <w:numPr>
                <w:ilvl w:val="0"/>
                <w:numId w:val="26"/>
              </w:numPr>
              <w:spacing w:line="276" w:lineRule="auto"/>
              <w:jc w:val="both"/>
              <w:rPr>
                <w:rFonts w:cstheme="minorHAnsi"/>
                <w:b/>
                <w:szCs w:val="22"/>
              </w:rPr>
            </w:pPr>
            <w:r w:rsidRPr="00426FEF">
              <w:rPr>
                <w:rFonts w:cstheme="minorHAnsi"/>
                <w:b/>
                <w:szCs w:val="22"/>
              </w:rPr>
              <w:t>Change Management -</w:t>
            </w:r>
            <w:r w:rsidR="00663EBF" w:rsidRPr="00426FEF">
              <w:rPr>
                <w:rFonts w:cstheme="minorHAnsi"/>
                <w:b/>
                <w:szCs w:val="22"/>
              </w:rPr>
              <w:t xml:space="preserve">- </w:t>
            </w:r>
            <w:r w:rsidR="00E97187" w:rsidRPr="00426FEF">
              <w:rPr>
                <w:rFonts w:cstheme="minorHAnsi"/>
                <w:szCs w:val="22"/>
              </w:rPr>
              <w:t xml:space="preserve">Flexibility, Dynamic, </w:t>
            </w:r>
            <w:r w:rsidR="00663EBF" w:rsidRPr="00426FEF">
              <w:rPr>
                <w:rFonts w:cstheme="minorHAnsi"/>
                <w:szCs w:val="22"/>
              </w:rPr>
              <w:t xml:space="preserve">result oriented, </w:t>
            </w:r>
            <w:r w:rsidR="00663EBF" w:rsidRPr="00426FEF">
              <w:rPr>
                <w:rFonts w:cstheme="minorHAnsi"/>
                <w:szCs w:val="22"/>
                <w:shd w:val="clear" w:color="auto" w:fill="FFFFFF"/>
              </w:rPr>
              <w:t xml:space="preserve">Strong </w:t>
            </w:r>
            <w:r w:rsidR="00AA6D46" w:rsidRPr="00426FEF">
              <w:rPr>
                <w:rFonts w:cstheme="minorHAnsi"/>
                <w:szCs w:val="22"/>
                <w:shd w:val="clear" w:color="auto" w:fill="FFFFFF"/>
              </w:rPr>
              <w:t>people management skills</w:t>
            </w:r>
            <w:r w:rsidR="00E97187" w:rsidRPr="00426FEF">
              <w:rPr>
                <w:rFonts w:cstheme="minorHAnsi"/>
                <w:szCs w:val="22"/>
                <w:shd w:val="clear" w:color="auto" w:fill="FFFFFF"/>
              </w:rPr>
              <w:t xml:space="preserve">, </w:t>
            </w:r>
            <w:r w:rsidR="00663EBF" w:rsidRPr="00426FEF">
              <w:rPr>
                <w:rFonts w:cstheme="minorHAnsi"/>
                <w:szCs w:val="22"/>
              </w:rPr>
              <w:t>self-starter.</w:t>
            </w:r>
          </w:p>
          <w:p w:rsidR="00EA1AF1" w:rsidRPr="00426FEF" w:rsidRDefault="00EA1AF1" w:rsidP="00AA6D46">
            <w:pPr>
              <w:spacing w:after="0"/>
              <w:jc w:val="both"/>
              <w:rPr>
                <w:rFonts w:cstheme="minorHAnsi"/>
                <w:b/>
                <w:szCs w:val="22"/>
              </w:rPr>
            </w:pPr>
          </w:p>
          <w:p w:rsidR="00EA1AF1" w:rsidRPr="00426FEF" w:rsidRDefault="00EA1AF1" w:rsidP="00AA6D46">
            <w:pPr>
              <w:spacing w:after="0"/>
              <w:jc w:val="both"/>
              <w:rPr>
                <w:rFonts w:cstheme="minorHAnsi"/>
                <w:b/>
                <w:szCs w:val="22"/>
              </w:rPr>
            </w:pPr>
          </w:p>
          <w:p w:rsidR="00EA1AF1" w:rsidRPr="00426FEF" w:rsidRDefault="00EA1AF1" w:rsidP="00AA6D46">
            <w:pPr>
              <w:spacing w:after="0"/>
              <w:jc w:val="both"/>
              <w:rPr>
                <w:rFonts w:cstheme="minorHAnsi"/>
                <w:b/>
                <w:szCs w:val="22"/>
              </w:rPr>
            </w:pPr>
          </w:p>
          <w:p w:rsidR="00EA1AF1" w:rsidRPr="00426FEF" w:rsidRDefault="00EA1AF1" w:rsidP="00AA6D46">
            <w:pPr>
              <w:spacing w:after="0"/>
              <w:jc w:val="both"/>
              <w:rPr>
                <w:rFonts w:cstheme="minorHAnsi"/>
                <w:b/>
                <w:szCs w:val="22"/>
              </w:rPr>
            </w:pPr>
          </w:p>
          <w:p w:rsidR="00EA1AF1" w:rsidRPr="00426FEF" w:rsidRDefault="00EA1AF1" w:rsidP="00AA6D46">
            <w:pPr>
              <w:spacing w:after="0"/>
              <w:jc w:val="both"/>
              <w:rPr>
                <w:rFonts w:cstheme="minorHAnsi"/>
                <w:b/>
                <w:szCs w:val="22"/>
              </w:rPr>
            </w:pPr>
          </w:p>
          <w:p w:rsidR="00EA1AF1" w:rsidRPr="00426FEF" w:rsidRDefault="00EA1AF1" w:rsidP="00AA6D46">
            <w:pPr>
              <w:spacing w:after="0"/>
              <w:jc w:val="both"/>
              <w:rPr>
                <w:rFonts w:cstheme="minorHAnsi"/>
                <w:b/>
                <w:szCs w:val="22"/>
              </w:rPr>
            </w:pPr>
          </w:p>
          <w:p w:rsidR="00A44B89" w:rsidRPr="00426FEF" w:rsidRDefault="00A44B89" w:rsidP="00426FEF">
            <w:pPr>
              <w:rPr>
                <w:rFonts w:cstheme="minorHAnsi"/>
                <w:szCs w:val="22"/>
              </w:rPr>
            </w:pPr>
          </w:p>
        </w:tc>
      </w:tr>
      <w:tr w:rsidR="009959C7" w:rsidRPr="00426FEF" w:rsidTr="00AA6D46">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9576" w:type="dxa"/>
            <w:gridSpan w:val="3"/>
            <w:tcBorders>
              <w:top w:val="nil"/>
              <w:left w:val="nil"/>
              <w:bottom w:val="nil"/>
              <w:right w:val="nil"/>
            </w:tcBorders>
          </w:tcPr>
          <w:p w:rsidR="009959C7" w:rsidRPr="00426FEF" w:rsidRDefault="009959C7" w:rsidP="00AA6D46">
            <w:pPr>
              <w:autoSpaceDE w:val="0"/>
              <w:autoSpaceDN w:val="0"/>
              <w:adjustRightInd w:val="0"/>
              <w:spacing w:after="0"/>
              <w:jc w:val="both"/>
              <w:rPr>
                <w:rFonts w:cstheme="minorHAnsi"/>
                <w:b/>
                <w:szCs w:val="22"/>
              </w:rPr>
            </w:pPr>
          </w:p>
        </w:tc>
      </w:tr>
    </w:tbl>
    <w:p w:rsidR="009F4A78" w:rsidRPr="00AA6D46" w:rsidRDefault="009F4A78" w:rsidP="00426FEF">
      <w:pPr>
        <w:autoSpaceDE w:val="0"/>
        <w:autoSpaceDN w:val="0"/>
        <w:adjustRightInd w:val="0"/>
        <w:spacing w:after="0"/>
        <w:jc w:val="both"/>
        <w:rPr>
          <w:rFonts w:asciiTheme="majorHAnsi" w:hAnsiTheme="majorHAnsi" w:cs="Times New Roman"/>
          <w:sz w:val="21"/>
          <w:szCs w:val="21"/>
        </w:rPr>
      </w:pPr>
    </w:p>
    <w:sectPr w:rsidR="009F4A78" w:rsidRPr="00AA6D46" w:rsidSect="00180D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9A5" w:rsidRDefault="009879A5" w:rsidP="00284EBD">
      <w:pPr>
        <w:spacing w:after="0" w:line="240" w:lineRule="auto"/>
      </w:pPr>
      <w:r>
        <w:separator/>
      </w:r>
    </w:p>
  </w:endnote>
  <w:endnote w:type="continuationSeparator" w:id="1">
    <w:p w:rsidR="009879A5" w:rsidRDefault="009879A5" w:rsidP="00284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505844"/>
      <w:docPartObj>
        <w:docPartGallery w:val="Page Numbers (Bottom of Page)"/>
        <w:docPartUnique/>
      </w:docPartObj>
    </w:sdtPr>
    <w:sdtContent>
      <w:p w:rsidR="00736FFF" w:rsidRDefault="00C2087E">
        <w:pPr>
          <w:pStyle w:val="Footer"/>
          <w:jc w:val="right"/>
        </w:pPr>
        <w:r>
          <w:fldChar w:fldCharType="begin"/>
        </w:r>
        <w:r w:rsidR="00736FFF">
          <w:instrText xml:space="preserve"> PAGE   \* MERGEFORMAT </w:instrText>
        </w:r>
        <w:r>
          <w:fldChar w:fldCharType="separate"/>
        </w:r>
        <w:r w:rsidR="008C0AE2">
          <w:rPr>
            <w:noProof/>
          </w:rPr>
          <w:t>1</w:t>
        </w:r>
        <w:r>
          <w:rPr>
            <w:noProof/>
          </w:rPr>
          <w:fldChar w:fldCharType="end"/>
        </w:r>
      </w:p>
    </w:sdtContent>
  </w:sdt>
  <w:p w:rsidR="00736FFF" w:rsidRDefault="00736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9A5" w:rsidRDefault="009879A5" w:rsidP="00284EBD">
      <w:pPr>
        <w:spacing w:after="0" w:line="240" w:lineRule="auto"/>
      </w:pPr>
      <w:r>
        <w:separator/>
      </w:r>
    </w:p>
  </w:footnote>
  <w:footnote w:type="continuationSeparator" w:id="1">
    <w:p w:rsidR="009879A5" w:rsidRDefault="009879A5" w:rsidP="00284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FF" w:rsidRDefault="00AA6D46" w:rsidP="00180D7F">
    <w:pPr>
      <w:pStyle w:val="Header"/>
      <w:jc w:val="center"/>
    </w:pPr>
    <w:r w:rsidRPr="00494997">
      <w:rPr>
        <w:noProof/>
        <w:lang w:val="en-US" w:eastAsia="en-US" w:bidi="ar-SA"/>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-371475</wp:posOffset>
          </wp:positionV>
          <wp:extent cx="1257300" cy="822960"/>
          <wp:effectExtent l="0" t="0" r="0" b="0"/>
          <wp:wrapNone/>
          <wp:docPr id="2" name="Picture 1" descr="C:\Users\acer\Downloads\Logo 1 (1).jpg"/>
          <wp:cNvGraphicFramePr/>
          <a:graphic xmlns:a="http://schemas.openxmlformats.org/drawingml/2006/main">
            <a:graphicData uri="http://schemas.openxmlformats.org/drawingml/2006/picture">
              <pic:pic xmlns:pic="http://schemas.openxmlformats.org/drawingml/2006/picture">
                <pic:nvPicPr>
                  <pic:cNvPr id="0" name="Picture 11" descr="C:\Users\acer\Downloads\Logo 1 (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8229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709"/>
    <w:multiLevelType w:val="hybridMultilevel"/>
    <w:tmpl w:val="F78C71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E471FE"/>
    <w:multiLevelType w:val="hybridMultilevel"/>
    <w:tmpl w:val="BA8E494A"/>
    <w:lvl w:ilvl="0" w:tplc="671AB2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1F453B"/>
    <w:multiLevelType w:val="hybridMultilevel"/>
    <w:tmpl w:val="AF0AA92C"/>
    <w:lvl w:ilvl="0" w:tplc="90C44A82">
      <w:start w:val="1"/>
      <w:numFmt w:val="lowerLetter"/>
      <w:lvlText w:val="%1."/>
      <w:lvlJc w:val="left"/>
      <w:pPr>
        <w:ind w:left="1440" w:hanging="360"/>
      </w:pPr>
      <w:rPr>
        <w:rFonts w:asciiTheme="majorHAnsi" w:eastAsia="Times New Roman" w:hAnsiTheme="maj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7C4153"/>
    <w:multiLevelType w:val="hybridMultilevel"/>
    <w:tmpl w:val="95FC8030"/>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nsid w:val="239C3F0E"/>
    <w:multiLevelType w:val="hybridMultilevel"/>
    <w:tmpl w:val="64F687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507E2"/>
    <w:multiLevelType w:val="hybridMultilevel"/>
    <w:tmpl w:val="2E86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A2FAC"/>
    <w:multiLevelType w:val="hybridMultilevel"/>
    <w:tmpl w:val="267A7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1106B"/>
    <w:multiLevelType w:val="hybridMultilevel"/>
    <w:tmpl w:val="09E01916"/>
    <w:lvl w:ilvl="0" w:tplc="95D8FE1A">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C6526CE"/>
    <w:multiLevelType w:val="hybridMultilevel"/>
    <w:tmpl w:val="96EC5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896C25"/>
    <w:multiLevelType w:val="hybridMultilevel"/>
    <w:tmpl w:val="3C8E9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12B2C"/>
    <w:multiLevelType w:val="hybridMultilevel"/>
    <w:tmpl w:val="12689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903F72"/>
    <w:multiLevelType w:val="hybridMultilevel"/>
    <w:tmpl w:val="72B2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64D5A"/>
    <w:multiLevelType w:val="hybridMultilevel"/>
    <w:tmpl w:val="73E80E66"/>
    <w:lvl w:ilvl="0" w:tplc="40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150E9"/>
    <w:multiLevelType w:val="hybridMultilevel"/>
    <w:tmpl w:val="1114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03B66"/>
    <w:multiLevelType w:val="hybridMultilevel"/>
    <w:tmpl w:val="E872E9FC"/>
    <w:lvl w:ilvl="0" w:tplc="40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4240D"/>
    <w:multiLevelType w:val="hybridMultilevel"/>
    <w:tmpl w:val="905826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750853"/>
    <w:multiLevelType w:val="hybridMultilevel"/>
    <w:tmpl w:val="EBB4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7396A"/>
    <w:multiLevelType w:val="hybridMultilevel"/>
    <w:tmpl w:val="958E06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CD7050"/>
    <w:multiLevelType w:val="hybridMultilevel"/>
    <w:tmpl w:val="97286850"/>
    <w:lvl w:ilvl="0" w:tplc="45F886D8">
      <w:start w:val="1"/>
      <w:numFmt w:val="lowerLetter"/>
      <w:lvlText w:val="%1."/>
      <w:lvlJc w:val="left"/>
      <w:pPr>
        <w:ind w:left="1440" w:hanging="360"/>
      </w:pPr>
      <w:rPr>
        <w:rFonts w:asciiTheme="majorHAnsi" w:eastAsiaTheme="minorEastAsia" w:hAnsiTheme="majorHAnsi" w:cstheme="minorBidi"/>
      </w:rPr>
    </w:lvl>
    <w:lvl w:ilvl="1" w:tplc="7780CFA2">
      <w:start w:val="1"/>
      <w:numFmt w:val="lowerLetter"/>
      <w:lvlText w:val="%2."/>
      <w:lvlJc w:val="left"/>
      <w:pPr>
        <w:ind w:left="2500" w:hanging="70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1B416E"/>
    <w:multiLevelType w:val="hybridMultilevel"/>
    <w:tmpl w:val="97F8AE7C"/>
    <w:lvl w:ilvl="0" w:tplc="5CAA4562">
      <w:start w:val="1"/>
      <w:numFmt w:val="lowerLetter"/>
      <w:lvlText w:val="%1."/>
      <w:lvlJc w:val="left"/>
      <w:pPr>
        <w:ind w:left="1440" w:hanging="360"/>
      </w:pPr>
      <w:rPr>
        <w:rFonts w:asciiTheme="majorHAnsi" w:eastAsiaTheme="minorEastAsia" w:hAnsiTheme="majorHAnsi"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C059B4"/>
    <w:multiLevelType w:val="hybridMultilevel"/>
    <w:tmpl w:val="41C0D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97F07"/>
    <w:multiLevelType w:val="hybridMultilevel"/>
    <w:tmpl w:val="26F85092"/>
    <w:lvl w:ilvl="0" w:tplc="703C1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536D00"/>
    <w:multiLevelType w:val="hybridMultilevel"/>
    <w:tmpl w:val="DE96E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BE16E7"/>
    <w:multiLevelType w:val="hybridMultilevel"/>
    <w:tmpl w:val="B4F00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21577F"/>
    <w:multiLevelType w:val="hybridMultilevel"/>
    <w:tmpl w:val="F0582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E11A27"/>
    <w:multiLevelType w:val="hybridMultilevel"/>
    <w:tmpl w:val="F6DCF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053264"/>
    <w:multiLevelType w:val="hybridMultilevel"/>
    <w:tmpl w:val="70CE01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610064"/>
    <w:multiLevelType w:val="hybridMultilevel"/>
    <w:tmpl w:val="56AC73C8"/>
    <w:lvl w:ilvl="0" w:tplc="2752E106">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14"/>
  </w:num>
  <w:num w:numId="4">
    <w:abstractNumId w:val="4"/>
  </w:num>
  <w:num w:numId="5">
    <w:abstractNumId w:val="22"/>
  </w:num>
  <w:num w:numId="6">
    <w:abstractNumId w:val="5"/>
  </w:num>
  <w:num w:numId="7">
    <w:abstractNumId w:val="11"/>
  </w:num>
  <w:num w:numId="8">
    <w:abstractNumId w:val="16"/>
  </w:num>
  <w:num w:numId="9">
    <w:abstractNumId w:val="10"/>
  </w:num>
  <w:num w:numId="10">
    <w:abstractNumId w:val="0"/>
  </w:num>
  <w:num w:numId="11">
    <w:abstractNumId w:val="6"/>
  </w:num>
  <w:num w:numId="12">
    <w:abstractNumId w:val="9"/>
  </w:num>
  <w:num w:numId="13">
    <w:abstractNumId w:val="8"/>
  </w:num>
  <w:num w:numId="14">
    <w:abstractNumId w:val="25"/>
  </w:num>
  <w:num w:numId="15">
    <w:abstractNumId w:val="24"/>
  </w:num>
  <w:num w:numId="16">
    <w:abstractNumId w:val="23"/>
  </w:num>
  <w:num w:numId="17">
    <w:abstractNumId w:val="15"/>
  </w:num>
  <w:num w:numId="18">
    <w:abstractNumId w:val="7"/>
  </w:num>
  <w:num w:numId="19">
    <w:abstractNumId w:val="17"/>
  </w:num>
  <w:num w:numId="20">
    <w:abstractNumId w:val="20"/>
  </w:num>
  <w:num w:numId="21">
    <w:abstractNumId w:val="18"/>
  </w:num>
  <w:num w:numId="22">
    <w:abstractNumId w:val="19"/>
  </w:num>
  <w:num w:numId="23">
    <w:abstractNumId w:val="3"/>
  </w:num>
  <w:num w:numId="24">
    <w:abstractNumId w:val="2"/>
  </w:num>
  <w:num w:numId="25">
    <w:abstractNumId w:val="13"/>
  </w:num>
  <w:num w:numId="26">
    <w:abstractNumId w:val="27"/>
  </w:num>
  <w:num w:numId="27">
    <w:abstractNumId w:val="1"/>
  </w:num>
  <w:num w:numId="28">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6553C9"/>
    <w:rsid w:val="000366F4"/>
    <w:rsid w:val="0004375D"/>
    <w:rsid w:val="000614EF"/>
    <w:rsid w:val="000740D0"/>
    <w:rsid w:val="000747C3"/>
    <w:rsid w:val="000A0758"/>
    <w:rsid w:val="000B7E35"/>
    <w:rsid w:val="000C6692"/>
    <w:rsid w:val="000D3BB8"/>
    <w:rsid w:val="000F49C8"/>
    <w:rsid w:val="001058D3"/>
    <w:rsid w:val="0012732F"/>
    <w:rsid w:val="001277F8"/>
    <w:rsid w:val="001311F0"/>
    <w:rsid w:val="00151287"/>
    <w:rsid w:val="00153749"/>
    <w:rsid w:val="00153992"/>
    <w:rsid w:val="001753D1"/>
    <w:rsid w:val="00180D7F"/>
    <w:rsid w:val="001953DF"/>
    <w:rsid w:val="001C5CCE"/>
    <w:rsid w:val="002043F8"/>
    <w:rsid w:val="002508B6"/>
    <w:rsid w:val="00251C2A"/>
    <w:rsid w:val="00264B97"/>
    <w:rsid w:val="00284EBD"/>
    <w:rsid w:val="00291FEB"/>
    <w:rsid w:val="002A79AD"/>
    <w:rsid w:val="002C5E64"/>
    <w:rsid w:val="002E5B7F"/>
    <w:rsid w:val="00300217"/>
    <w:rsid w:val="003178AE"/>
    <w:rsid w:val="0032423E"/>
    <w:rsid w:val="00326FC2"/>
    <w:rsid w:val="00342C23"/>
    <w:rsid w:val="0036731E"/>
    <w:rsid w:val="00382267"/>
    <w:rsid w:val="00383EAC"/>
    <w:rsid w:val="003C1101"/>
    <w:rsid w:val="003E4CCC"/>
    <w:rsid w:val="003F4043"/>
    <w:rsid w:val="00402E80"/>
    <w:rsid w:val="0040418F"/>
    <w:rsid w:val="00416C2D"/>
    <w:rsid w:val="00417656"/>
    <w:rsid w:val="00426FEF"/>
    <w:rsid w:val="00430EEC"/>
    <w:rsid w:val="004365BC"/>
    <w:rsid w:val="004436EE"/>
    <w:rsid w:val="0044600B"/>
    <w:rsid w:val="00446DC6"/>
    <w:rsid w:val="004534E5"/>
    <w:rsid w:val="00492E41"/>
    <w:rsid w:val="004A426E"/>
    <w:rsid w:val="004A4FCC"/>
    <w:rsid w:val="004C7B31"/>
    <w:rsid w:val="004D19D6"/>
    <w:rsid w:val="004D1BDE"/>
    <w:rsid w:val="004D307A"/>
    <w:rsid w:val="004D66E1"/>
    <w:rsid w:val="004E5A73"/>
    <w:rsid w:val="004F0FF2"/>
    <w:rsid w:val="004F2DBE"/>
    <w:rsid w:val="00510445"/>
    <w:rsid w:val="00537428"/>
    <w:rsid w:val="005414F3"/>
    <w:rsid w:val="0055084A"/>
    <w:rsid w:val="00561BB6"/>
    <w:rsid w:val="0059272D"/>
    <w:rsid w:val="00596030"/>
    <w:rsid w:val="005A0342"/>
    <w:rsid w:val="005A1438"/>
    <w:rsid w:val="005A5952"/>
    <w:rsid w:val="005A6B9C"/>
    <w:rsid w:val="005F114F"/>
    <w:rsid w:val="006105E9"/>
    <w:rsid w:val="006207DD"/>
    <w:rsid w:val="00621CB2"/>
    <w:rsid w:val="00627F16"/>
    <w:rsid w:val="006407D0"/>
    <w:rsid w:val="006553C9"/>
    <w:rsid w:val="0065632E"/>
    <w:rsid w:val="0066145A"/>
    <w:rsid w:val="00663EBF"/>
    <w:rsid w:val="00685F5D"/>
    <w:rsid w:val="00692044"/>
    <w:rsid w:val="00694E50"/>
    <w:rsid w:val="006B49AD"/>
    <w:rsid w:val="006F480C"/>
    <w:rsid w:val="00736FFF"/>
    <w:rsid w:val="007550E7"/>
    <w:rsid w:val="00756C9C"/>
    <w:rsid w:val="007B6B7A"/>
    <w:rsid w:val="007E6F97"/>
    <w:rsid w:val="007F13B8"/>
    <w:rsid w:val="00801693"/>
    <w:rsid w:val="008044DD"/>
    <w:rsid w:val="008328A7"/>
    <w:rsid w:val="00851955"/>
    <w:rsid w:val="00851C3A"/>
    <w:rsid w:val="00870B75"/>
    <w:rsid w:val="008713AA"/>
    <w:rsid w:val="00873A2F"/>
    <w:rsid w:val="00886FDC"/>
    <w:rsid w:val="008C0AE2"/>
    <w:rsid w:val="008D608C"/>
    <w:rsid w:val="008F57F7"/>
    <w:rsid w:val="00902094"/>
    <w:rsid w:val="0090210A"/>
    <w:rsid w:val="00917E52"/>
    <w:rsid w:val="00923070"/>
    <w:rsid w:val="00936F35"/>
    <w:rsid w:val="00951AD6"/>
    <w:rsid w:val="00955BF7"/>
    <w:rsid w:val="00977DB1"/>
    <w:rsid w:val="009879A5"/>
    <w:rsid w:val="009959C7"/>
    <w:rsid w:val="009A488E"/>
    <w:rsid w:val="009C174C"/>
    <w:rsid w:val="009C748C"/>
    <w:rsid w:val="009D0CDD"/>
    <w:rsid w:val="009D7C59"/>
    <w:rsid w:val="009F4A78"/>
    <w:rsid w:val="00A02BCE"/>
    <w:rsid w:val="00A2017C"/>
    <w:rsid w:val="00A27384"/>
    <w:rsid w:val="00A354CC"/>
    <w:rsid w:val="00A44B89"/>
    <w:rsid w:val="00A46101"/>
    <w:rsid w:val="00A769C8"/>
    <w:rsid w:val="00AA6D46"/>
    <w:rsid w:val="00AD245A"/>
    <w:rsid w:val="00AD4034"/>
    <w:rsid w:val="00AE020E"/>
    <w:rsid w:val="00AE04AC"/>
    <w:rsid w:val="00AE5342"/>
    <w:rsid w:val="00B05CAD"/>
    <w:rsid w:val="00B147D9"/>
    <w:rsid w:val="00B442F6"/>
    <w:rsid w:val="00B8453E"/>
    <w:rsid w:val="00B84FAA"/>
    <w:rsid w:val="00B865F8"/>
    <w:rsid w:val="00B866D8"/>
    <w:rsid w:val="00BB3D23"/>
    <w:rsid w:val="00BB567F"/>
    <w:rsid w:val="00BB6C6D"/>
    <w:rsid w:val="00BF44E9"/>
    <w:rsid w:val="00BF5C3E"/>
    <w:rsid w:val="00C01F7C"/>
    <w:rsid w:val="00C05258"/>
    <w:rsid w:val="00C15FE8"/>
    <w:rsid w:val="00C166DA"/>
    <w:rsid w:val="00C2087E"/>
    <w:rsid w:val="00C7348C"/>
    <w:rsid w:val="00C7562E"/>
    <w:rsid w:val="00C77713"/>
    <w:rsid w:val="00CB0AB8"/>
    <w:rsid w:val="00CB2B66"/>
    <w:rsid w:val="00CD5B35"/>
    <w:rsid w:val="00CE2982"/>
    <w:rsid w:val="00CE48D1"/>
    <w:rsid w:val="00CE4EA8"/>
    <w:rsid w:val="00CF0ADC"/>
    <w:rsid w:val="00D03AA0"/>
    <w:rsid w:val="00D148F4"/>
    <w:rsid w:val="00D15206"/>
    <w:rsid w:val="00D34AB8"/>
    <w:rsid w:val="00D778C2"/>
    <w:rsid w:val="00D77AD4"/>
    <w:rsid w:val="00D96918"/>
    <w:rsid w:val="00DA2D40"/>
    <w:rsid w:val="00DA3DAF"/>
    <w:rsid w:val="00DD6F32"/>
    <w:rsid w:val="00DE7414"/>
    <w:rsid w:val="00E37187"/>
    <w:rsid w:val="00E54B9F"/>
    <w:rsid w:val="00E82654"/>
    <w:rsid w:val="00E933C2"/>
    <w:rsid w:val="00E93580"/>
    <w:rsid w:val="00E9631B"/>
    <w:rsid w:val="00E97187"/>
    <w:rsid w:val="00EA0097"/>
    <w:rsid w:val="00EA1AF1"/>
    <w:rsid w:val="00EC3FD4"/>
    <w:rsid w:val="00EE7997"/>
    <w:rsid w:val="00F027C3"/>
    <w:rsid w:val="00F142EA"/>
    <w:rsid w:val="00F149BD"/>
    <w:rsid w:val="00F14E32"/>
    <w:rsid w:val="00F1500E"/>
    <w:rsid w:val="00F34E0B"/>
    <w:rsid w:val="00F61E9E"/>
    <w:rsid w:val="00F67457"/>
    <w:rsid w:val="00F72741"/>
    <w:rsid w:val="00F76FA7"/>
    <w:rsid w:val="00F7799C"/>
    <w:rsid w:val="00F81D11"/>
    <w:rsid w:val="00FC2F1C"/>
    <w:rsid w:val="00FE4E4F"/>
    <w:rsid w:val="00FF07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C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C9"/>
    <w:rPr>
      <w:rFonts w:eastAsiaTheme="minorEastAsia"/>
    </w:rPr>
  </w:style>
  <w:style w:type="paragraph" w:styleId="BalloonText">
    <w:name w:val="Balloon Text"/>
    <w:basedOn w:val="Normal"/>
    <w:link w:val="BalloonTextChar"/>
    <w:uiPriority w:val="99"/>
    <w:semiHidden/>
    <w:unhideWhenUsed/>
    <w:rsid w:val="0065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C9"/>
    <w:rPr>
      <w:rFonts w:ascii="Tahoma" w:eastAsiaTheme="minorEastAsia" w:hAnsi="Tahoma" w:cs="Tahoma"/>
      <w:sz w:val="16"/>
      <w:szCs w:val="16"/>
    </w:rPr>
  </w:style>
  <w:style w:type="paragraph" w:styleId="Footer">
    <w:name w:val="footer"/>
    <w:basedOn w:val="Normal"/>
    <w:link w:val="FooterChar"/>
    <w:uiPriority w:val="99"/>
    <w:unhideWhenUsed/>
    <w:rsid w:val="0028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EBD"/>
    <w:rPr>
      <w:rFonts w:eastAsiaTheme="minorEastAsia"/>
    </w:rPr>
  </w:style>
  <w:style w:type="character" w:customStyle="1" w:styleId="apple-converted-space">
    <w:name w:val="apple-converted-space"/>
    <w:basedOn w:val="DefaultParagraphFont"/>
    <w:rsid w:val="003E4CCC"/>
  </w:style>
  <w:style w:type="paragraph" w:styleId="NoSpacing">
    <w:name w:val="No Spacing"/>
    <w:uiPriority w:val="1"/>
    <w:qFormat/>
    <w:rsid w:val="003F4043"/>
    <w:pPr>
      <w:spacing w:after="0" w:line="240" w:lineRule="auto"/>
    </w:pPr>
  </w:style>
  <w:style w:type="paragraph" w:styleId="BodyText">
    <w:name w:val="Body Text"/>
    <w:basedOn w:val="Normal"/>
    <w:link w:val="BodyTextChar"/>
    <w:unhideWhenUsed/>
    <w:rsid w:val="00756C9C"/>
    <w:pPr>
      <w:suppressAutoHyphens/>
      <w:spacing w:after="0" w:line="240" w:lineRule="auto"/>
      <w:jc w:val="both"/>
    </w:pPr>
    <w:rPr>
      <w:rFonts w:ascii="Times New Roman" w:eastAsia="Times New Roman" w:hAnsi="Times New Roman" w:cs="Times New Roman"/>
      <w:color w:val="000000"/>
      <w:sz w:val="24"/>
      <w:lang w:val="en-GB" w:eastAsia="ar-SA"/>
    </w:rPr>
  </w:style>
  <w:style w:type="character" w:customStyle="1" w:styleId="BodyTextChar">
    <w:name w:val="Body Text Char"/>
    <w:basedOn w:val="DefaultParagraphFont"/>
    <w:link w:val="BodyText"/>
    <w:rsid w:val="00756C9C"/>
    <w:rPr>
      <w:rFonts w:ascii="Times New Roman" w:eastAsia="Times New Roman" w:hAnsi="Times New Roman" w:cs="Times New Roman"/>
      <w:color w:val="000000"/>
      <w:sz w:val="24"/>
      <w:szCs w:val="20"/>
      <w:lang w:val="en-GB" w:eastAsia="ar-SA"/>
    </w:rPr>
  </w:style>
  <w:style w:type="character" w:styleId="Strong">
    <w:name w:val="Strong"/>
    <w:basedOn w:val="DefaultParagraphFont"/>
    <w:uiPriority w:val="22"/>
    <w:qFormat/>
    <w:rsid w:val="00DA3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C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C9"/>
    <w:rPr>
      <w:rFonts w:eastAsiaTheme="minorEastAsia"/>
    </w:rPr>
  </w:style>
  <w:style w:type="paragraph" w:styleId="BalloonText">
    <w:name w:val="Balloon Text"/>
    <w:basedOn w:val="Normal"/>
    <w:link w:val="BalloonTextChar"/>
    <w:uiPriority w:val="99"/>
    <w:semiHidden/>
    <w:unhideWhenUsed/>
    <w:rsid w:val="0065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C9"/>
    <w:rPr>
      <w:rFonts w:ascii="Tahoma" w:eastAsiaTheme="minorEastAsia" w:hAnsi="Tahoma" w:cs="Tahoma"/>
      <w:sz w:val="16"/>
      <w:szCs w:val="16"/>
    </w:rPr>
  </w:style>
  <w:style w:type="paragraph" w:styleId="Footer">
    <w:name w:val="footer"/>
    <w:basedOn w:val="Normal"/>
    <w:link w:val="FooterChar"/>
    <w:uiPriority w:val="99"/>
    <w:unhideWhenUsed/>
    <w:rsid w:val="0028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EBD"/>
    <w:rPr>
      <w:rFonts w:eastAsiaTheme="minorEastAsia"/>
    </w:rPr>
  </w:style>
  <w:style w:type="character" w:customStyle="1" w:styleId="apple-converted-space">
    <w:name w:val="apple-converted-space"/>
    <w:basedOn w:val="DefaultParagraphFont"/>
    <w:rsid w:val="003E4CCC"/>
  </w:style>
  <w:style w:type="paragraph" w:styleId="NoSpacing">
    <w:name w:val="No Spacing"/>
    <w:uiPriority w:val="1"/>
    <w:qFormat/>
    <w:rsid w:val="003F4043"/>
    <w:pPr>
      <w:spacing w:after="0" w:line="240" w:lineRule="auto"/>
    </w:pPr>
  </w:style>
  <w:style w:type="paragraph" w:styleId="BodyText">
    <w:name w:val="Body Text"/>
    <w:basedOn w:val="Normal"/>
    <w:link w:val="BodyTextChar"/>
    <w:unhideWhenUsed/>
    <w:rsid w:val="00756C9C"/>
    <w:pPr>
      <w:suppressAutoHyphens/>
      <w:spacing w:after="0" w:line="240" w:lineRule="auto"/>
      <w:jc w:val="both"/>
    </w:pPr>
    <w:rPr>
      <w:rFonts w:ascii="Times New Roman" w:eastAsia="Times New Roman" w:hAnsi="Times New Roman" w:cs="Times New Roman"/>
      <w:color w:val="000000"/>
      <w:sz w:val="24"/>
      <w:lang w:val="en-GB" w:eastAsia="ar-SA"/>
    </w:rPr>
  </w:style>
  <w:style w:type="character" w:customStyle="1" w:styleId="BodyTextChar">
    <w:name w:val="Body Text Char"/>
    <w:basedOn w:val="DefaultParagraphFont"/>
    <w:link w:val="BodyText"/>
    <w:rsid w:val="00756C9C"/>
    <w:rPr>
      <w:rFonts w:ascii="Times New Roman" w:eastAsia="Times New Roman" w:hAnsi="Times New Roman" w:cs="Times New Roman"/>
      <w:color w:val="000000"/>
      <w:sz w:val="24"/>
      <w:szCs w:val="20"/>
      <w:lang w:val="en-GB" w:eastAsia="ar-SA"/>
    </w:rPr>
  </w:style>
  <w:style w:type="character" w:styleId="Strong">
    <w:name w:val="Strong"/>
    <w:basedOn w:val="DefaultParagraphFont"/>
    <w:uiPriority w:val="22"/>
    <w:qFormat/>
    <w:rsid w:val="00DA3DAF"/>
    <w:rPr>
      <w:b/>
      <w:bCs/>
    </w:rPr>
  </w:style>
</w:styles>
</file>

<file path=word/webSettings.xml><?xml version="1.0" encoding="utf-8"?>
<w:webSettings xmlns:r="http://schemas.openxmlformats.org/officeDocument/2006/relationships" xmlns:w="http://schemas.openxmlformats.org/wordprocessingml/2006/main">
  <w:divs>
    <w:div w:id="88742221">
      <w:bodyDiv w:val="1"/>
      <w:marLeft w:val="0"/>
      <w:marRight w:val="0"/>
      <w:marTop w:val="0"/>
      <w:marBottom w:val="0"/>
      <w:divBdr>
        <w:top w:val="none" w:sz="0" w:space="0" w:color="auto"/>
        <w:left w:val="none" w:sz="0" w:space="0" w:color="auto"/>
        <w:bottom w:val="none" w:sz="0" w:space="0" w:color="auto"/>
        <w:right w:val="none" w:sz="0" w:space="0" w:color="auto"/>
      </w:divBdr>
    </w:div>
    <w:div w:id="120419453">
      <w:bodyDiv w:val="1"/>
      <w:marLeft w:val="0"/>
      <w:marRight w:val="0"/>
      <w:marTop w:val="0"/>
      <w:marBottom w:val="0"/>
      <w:divBdr>
        <w:top w:val="none" w:sz="0" w:space="0" w:color="auto"/>
        <w:left w:val="none" w:sz="0" w:space="0" w:color="auto"/>
        <w:bottom w:val="none" w:sz="0" w:space="0" w:color="auto"/>
        <w:right w:val="none" w:sz="0" w:space="0" w:color="auto"/>
      </w:divBdr>
    </w:div>
    <w:div w:id="226647376">
      <w:bodyDiv w:val="1"/>
      <w:marLeft w:val="0"/>
      <w:marRight w:val="0"/>
      <w:marTop w:val="0"/>
      <w:marBottom w:val="0"/>
      <w:divBdr>
        <w:top w:val="none" w:sz="0" w:space="0" w:color="auto"/>
        <w:left w:val="none" w:sz="0" w:space="0" w:color="auto"/>
        <w:bottom w:val="none" w:sz="0" w:space="0" w:color="auto"/>
        <w:right w:val="none" w:sz="0" w:space="0" w:color="auto"/>
      </w:divBdr>
    </w:div>
    <w:div w:id="325938687">
      <w:bodyDiv w:val="1"/>
      <w:marLeft w:val="0"/>
      <w:marRight w:val="0"/>
      <w:marTop w:val="0"/>
      <w:marBottom w:val="0"/>
      <w:divBdr>
        <w:top w:val="none" w:sz="0" w:space="0" w:color="auto"/>
        <w:left w:val="none" w:sz="0" w:space="0" w:color="auto"/>
        <w:bottom w:val="none" w:sz="0" w:space="0" w:color="auto"/>
        <w:right w:val="none" w:sz="0" w:space="0" w:color="auto"/>
      </w:divBdr>
    </w:div>
    <w:div w:id="348263980">
      <w:bodyDiv w:val="1"/>
      <w:marLeft w:val="0"/>
      <w:marRight w:val="0"/>
      <w:marTop w:val="0"/>
      <w:marBottom w:val="0"/>
      <w:divBdr>
        <w:top w:val="none" w:sz="0" w:space="0" w:color="auto"/>
        <w:left w:val="none" w:sz="0" w:space="0" w:color="auto"/>
        <w:bottom w:val="none" w:sz="0" w:space="0" w:color="auto"/>
        <w:right w:val="none" w:sz="0" w:space="0" w:color="auto"/>
      </w:divBdr>
    </w:div>
    <w:div w:id="586622696">
      <w:bodyDiv w:val="1"/>
      <w:marLeft w:val="0"/>
      <w:marRight w:val="0"/>
      <w:marTop w:val="0"/>
      <w:marBottom w:val="0"/>
      <w:divBdr>
        <w:top w:val="none" w:sz="0" w:space="0" w:color="auto"/>
        <w:left w:val="none" w:sz="0" w:space="0" w:color="auto"/>
        <w:bottom w:val="none" w:sz="0" w:space="0" w:color="auto"/>
        <w:right w:val="none" w:sz="0" w:space="0" w:color="auto"/>
      </w:divBdr>
    </w:div>
    <w:div w:id="929583998">
      <w:bodyDiv w:val="1"/>
      <w:marLeft w:val="0"/>
      <w:marRight w:val="0"/>
      <w:marTop w:val="0"/>
      <w:marBottom w:val="0"/>
      <w:divBdr>
        <w:top w:val="none" w:sz="0" w:space="0" w:color="auto"/>
        <w:left w:val="none" w:sz="0" w:space="0" w:color="auto"/>
        <w:bottom w:val="none" w:sz="0" w:space="0" w:color="auto"/>
        <w:right w:val="none" w:sz="0" w:space="0" w:color="auto"/>
      </w:divBdr>
    </w:div>
    <w:div w:id="982349772">
      <w:bodyDiv w:val="1"/>
      <w:marLeft w:val="0"/>
      <w:marRight w:val="0"/>
      <w:marTop w:val="0"/>
      <w:marBottom w:val="0"/>
      <w:divBdr>
        <w:top w:val="none" w:sz="0" w:space="0" w:color="auto"/>
        <w:left w:val="none" w:sz="0" w:space="0" w:color="auto"/>
        <w:bottom w:val="none" w:sz="0" w:space="0" w:color="auto"/>
        <w:right w:val="none" w:sz="0" w:space="0" w:color="auto"/>
      </w:divBdr>
    </w:div>
    <w:div w:id="1067147677">
      <w:bodyDiv w:val="1"/>
      <w:marLeft w:val="0"/>
      <w:marRight w:val="0"/>
      <w:marTop w:val="0"/>
      <w:marBottom w:val="0"/>
      <w:divBdr>
        <w:top w:val="none" w:sz="0" w:space="0" w:color="auto"/>
        <w:left w:val="none" w:sz="0" w:space="0" w:color="auto"/>
        <w:bottom w:val="none" w:sz="0" w:space="0" w:color="auto"/>
        <w:right w:val="none" w:sz="0" w:space="0" w:color="auto"/>
      </w:divBdr>
    </w:div>
    <w:div w:id="1397968944">
      <w:bodyDiv w:val="1"/>
      <w:marLeft w:val="0"/>
      <w:marRight w:val="0"/>
      <w:marTop w:val="0"/>
      <w:marBottom w:val="0"/>
      <w:divBdr>
        <w:top w:val="none" w:sz="0" w:space="0" w:color="auto"/>
        <w:left w:val="none" w:sz="0" w:space="0" w:color="auto"/>
        <w:bottom w:val="none" w:sz="0" w:space="0" w:color="auto"/>
        <w:right w:val="none" w:sz="0" w:space="0" w:color="auto"/>
      </w:divBdr>
    </w:div>
    <w:div w:id="1474440948">
      <w:bodyDiv w:val="1"/>
      <w:marLeft w:val="0"/>
      <w:marRight w:val="0"/>
      <w:marTop w:val="0"/>
      <w:marBottom w:val="0"/>
      <w:divBdr>
        <w:top w:val="none" w:sz="0" w:space="0" w:color="auto"/>
        <w:left w:val="none" w:sz="0" w:space="0" w:color="auto"/>
        <w:bottom w:val="none" w:sz="0" w:space="0" w:color="auto"/>
        <w:right w:val="none" w:sz="0" w:space="0" w:color="auto"/>
      </w:divBdr>
    </w:div>
    <w:div w:id="1507985187">
      <w:bodyDiv w:val="1"/>
      <w:marLeft w:val="0"/>
      <w:marRight w:val="0"/>
      <w:marTop w:val="0"/>
      <w:marBottom w:val="0"/>
      <w:divBdr>
        <w:top w:val="none" w:sz="0" w:space="0" w:color="auto"/>
        <w:left w:val="none" w:sz="0" w:space="0" w:color="auto"/>
        <w:bottom w:val="none" w:sz="0" w:space="0" w:color="auto"/>
        <w:right w:val="none" w:sz="0" w:space="0" w:color="auto"/>
      </w:divBdr>
    </w:div>
    <w:div w:id="1734160161">
      <w:bodyDiv w:val="1"/>
      <w:marLeft w:val="0"/>
      <w:marRight w:val="0"/>
      <w:marTop w:val="0"/>
      <w:marBottom w:val="0"/>
      <w:divBdr>
        <w:top w:val="none" w:sz="0" w:space="0" w:color="auto"/>
        <w:left w:val="none" w:sz="0" w:space="0" w:color="auto"/>
        <w:bottom w:val="none" w:sz="0" w:space="0" w:color="auto"/>
        <w:right w:val="none" w:sz="0" w:space="0" w:color="auto"/>
      </w:divBdr>
    </w:div>
    <w:div w:id="1816337121">
      <w:bodyDiv w:val="1"/>
      <w:marLeft w:val="0"/>
      <w:marRight w:val="0"/>
      <w:marTop w:val="0"/>
      <w:marBottom w:val="0"/>
      <w:divBdr>
        <w:top w:val="none" w:sz="0" w:space="0" w:color="auto"/>
        <w:left w:val="none" w:sz="0" w:space="0" w:color="auto"/>
        <w:bottom w:val="none" w:sz="0" w:space="0" w:color="auto"/>
        <w:right w:val="none" w:sz="0" w:space="0" w:color="auto"/>
      </w:divBdr>
    </w:div>
    <w:div w:id="18813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7D42-4F11-42AE-9075-068596DF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Thakur</dc:creator>
  <cp:lastModifiedBy>Cankids</cp:lastModifiedBy>
  <cp:revision>10</cp:revision>
  <cp:lastPrinted>2015-01-13T08:35:00Z</cp:lastPrinted>
  <dcterms:created xsi:type="dcterms:W3CDTF">2019-04-29T09:04:00Z</dcterms:created>
  <dcterms:modified xsi:type="dcterms:W3CDTF">2019-10-14T07:11:00Z</dcterms:modified>
</cp:coreProperties>
</file>